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84F3C" w14:textId="77777777" w:rsidR="00F96382" w:rsidRPr="003E0524" w:rsidRDefault="00F96382" w:rsidP="00F96382">
      <w:pPr>
        <w:rPr>
          <w:rFonts w:asciiTheme="minorHAnsi" w:hAnsiTheme="minorHAnsi" w:cstheme="minorHAnsi"/>
        </w:rPr>
      </w:pPr>
    </w:p>
    <w:tbl>
      <w:tblPr>
        <w:tblStyle w:val="Tabelacomgrade"/>
        <w:tblpPr w:leftFromText="141" w:rightFromText="141" w:vertAnchor="text" w:horzAnchor="margin" w:tblpXSpec="center" w:tblpY="129"/>
        <w:tblW w:w="1388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52"/>
        <w:gridCol w:w="2754"/>
        <w:gridCol w:w="5812"/>
        <w:gridCol w:w="3969"/>
      </w:tblGrid>
      <w:tr w:rsidR="003E0524" w:rsidRPr="003E0524" w14:paraId="40B5EE86" w14:textId="77777777" w:rsidTr="005655C0">
        <w:trPr>
          <w:trHeight w:val="254"/>
        </w:trPr>
        <w:tc>
          <w:tcPr>
            <w:tcW w:w="13887" w:type="dxa"/>
            <w:gridSpan w:val="4"/>
            <w:shd w:val="clear" w:color="auto" w:fill="005741"/>
          </w:tcPr>
          <w:p w14:paraId="4A65DC01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3E0524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Oficina Tutorial 1 - APS</w:t>
            </w:r>
          </w:p>
        </w:tc>
      </w:tr>
      <w:tr w:rsidR="003E0524" w:rsidRPr="003E0524" w14:paraId="0D603851" w14:textId="77777777" w:rsidTr="005655C0">
        <w:trPr>
          <w:trHeight w:val="254"/>
        </w:trPr>
        <w:tc>
          <w:tcPr>
            <w:tcW w:w="13887" w:type="dxa"/>
            <w:gridSpan w:val="4"/>
            <w:shd w:val="clear" w:color="auto" w:fill="005741"/>
          </w:tcPr>
          <w:p w14:paraId="1E8C748E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3E0524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3E0524" w:rsidRPr="003E0524" w14:paraId="6B5A6EC0" w14:textId="77777777" w:rsidTr="005655C0">
        <w:trPr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3F5D2EE7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b/>
                <w:sz w:val="18"/>
                <w:szCs w:val="18"/>
              </w:rPr>
              <w:t>p</w:t>
            </w:r>
          </w:p>
          <w:p w14:paraId="74DD2596" w14:textId="6CAEB7B0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05C9C02B" wp14:editId="27DDF462">
                  <wp:extent cx="612000" cy="612000"/>
                  <wp:effectExtent l="0" t="0" r="0" b="0"/>
                  <wp:docPr id="12" name="Imagem 12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FFFFFF" w:themeFill="background1"/>
          </w:tcPr>
          <w:p w14:paraId="62F7EB3E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3E0524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812" w:type="dxa"/>
            <w:shd w:val="clear" w:color="auto" w:fill="FFFFFF" w:themeFill="background1"/>
          </w:tcPr>
          <w:p w14:paraId="5C089E2F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3E0524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969" w:type="dxa"/>
            <w:shd w:val="clear" w:color="auto" w:fill="FFFFFF" w:themeFill="background1"/>
          </w:tcPr>
          <w:p w14:paraId="51A96A28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3E0524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3E0524" w:rsidRPr="003E0524" w14:paraId="36F0C382" w14:textId="77777777" w:rsidTr="003E0524">
        <w:trPr>
          <w:trHeight w:val="1691"/>
        </w:trPr>
        <w:tc>
          <w:tcPr>
            <w:tcW w:w="1352" w:type="dxa"/>
            <w:vMerge/>
            <w:shd w:val="clear" w:color="auto" w:fill="FFFFFF" w:themeFill="background1"/>
          </w:tcPr>
          <w:p w14:paraId="07579D03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754" w:type="dxa"/>
            <w:shd w:val="clear" w:color="auto" w:fill="FFFFFF" w:themeFill="background1"/>
          </w:tcPr>
          <w:p w14:paraId="472F26E0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sz w:val="18"/>
                <w:szCs w:val="18"/>
              </w:rPr>
              <w:t>Atividade 1: Giro na unidade – integração da equipe Saúde Mental na APS</w:t>
            </w:r>
          </w:p>
          <w:p w14:paraId="76F32E59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A45F767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sz w:val="18"/>
                <w:szCs w:val="18"/>
              </w:rPr>
              <w:t>(Responsável: Tutor da unidade)</w:t>
            </w:r>
          </w:p>
          <w:p w14:paraId="193119FD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F4B1F51" w14:textId="77777777" w:rsidR="003E0524" w:rsidRDefault="003E0524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</w:t>
            </w:r>
          </w:p>
          <w:p w14:paraId="0BBEC426" w14:textId="645E435C" w:rsidR="001B359C" w:rsidRPr="003E0524" w:rsidRDefault="001B359C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14:paraId="307792FD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>1. Roda de conversa com coordenador da unidade:</w:t>
            </w:r>
          </w:p>
          <w:p w14:paraId="764EBBB0" w14:textId="77777777" w:rsidR="003E0524" w:rsidRPr="003E0524" w:rsidRDefault="003E0524" w:rsidP="001B359C">
            <w:pPr>
              <w:pStyle w:val="PargrafodaLista"/>
              <w:numPr>
                <w:ilvl w:val="0"/>
                <w:numId w:val="10"/>
              </w:numPr>
              <w:ind w:left="464" w:hanging="218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>Apresentação da equipe Saúde Mental na APS</w:t>
            </w:r>
          </w:p>
          <w:p w14:paraId="45834F97" w14:textId="77777777" w:rsidR="003E0524" w:rsidRPr="003E0524" w:rsidRDefault="003E0524" w:rsidP="001B359C">
            <w:pPr>
              <w:pStyle w:val="PargrafodaLista"/>
              <w:numPr>
                <w:ilvl w:val="0"/>
                <w:numId w:val="10"/>
              </w:numPr>
              <w:ind w:left="464" w:hanging="218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>Conhecer o funcionamento da unidade</w:t>
            </w:r>
          </w:p>
          <w:p w14:paraId="30E09F5B" w14:textId="20E82211" w:rsidR="003E0524" w:rsidRPr="003E0524" w:rsidRDefault="003E0524" w:rsidP="001B359C">
            <w:pPr>
              <w:pStyle w:val="PargrafodaLista"/>
              <w:numPr>
                <w:ilvl w:val="0"/>
                <w:numId w:val="10"/>
              </w:numPr>
              <w:ind w:left="464" w:hanging="218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>Apresentação do diagnóstico da PAS</w:t>
            </w:r>
          </w:p>
        </w:tc>
        <w:tc>
          <w:tcPr>
            <w:tcW w:w="3969" w:type="dxa"/>
            <w:shd w:val="clear" w:color="auto" w:fill="FFFFFF" w:themeFill="background1"/>
          </w:tcPr>
          <w:p w14:paraId="344E3269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E0524" w:rsidRPr="003E0524" w14:paraId="2694950E" w14:textId="77777777" w:rsidTr="005655C0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4D891224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535" w:type="dxa"/>
            <w:gridSpan w:val="3"/>
            <w:shd w:val="clear" w:color="auto" w:fill="D9D9D9" w:themeFill="background1" w:themeFillShade="D9"/>
          </w:tcPr>
          <w:p w14:paraId="1E89C699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sz w:val="18"/>
                <w:szCs w:val="18"/>
              </w:rPr>
              <w:t>Daqui em diante é importante que toda equipe (ou colegiado gestor) participe das atividades, ok?</w:t>
            </w:r>
          </w:p>
        </w:tc>
      </w:tr>
      <w:tr w:rsidR="003E0524" w:rsidRPr="003E0524" w14:paraId="1D51057C" w14:textId="77777777" w:rsidTr="005655C0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2D26F9C7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754" w:type="dxa"/>
            <w:vMerge w:val="restart"/>
            <w:shd w:val="clear" w:color="auto" w:fill="FFFFFF" w:themeFill="background1"/>
          </w:tcPr>
          <w:p w14:paraId="4B4909E7" w14:textId="77777777" w:rsidR="003E0524" w:rsidRPr="003E0524" w:rsidRDefault="003E0524" w:rsidP="005655C0">
            <w:pPr>
              <w:ind w:left="22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2: Apresentações gerais </w:t>
            </w:r>
          </w:p>
          <w:p w14:paraId="4C0DCF1D" w14:textId="77777777" w:rsidR="003E0524" w:rsidRPr="003E0524" w:rsidRDefault="003E0524" w:rsidP="005655C0">
            <w:pPr>
              <w:ind w:left="22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8CF7077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Tutor da unidade)</w:t>
            </w:r>
          </w:p>
          <w:p w14:paraId="591A5268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1D83D11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horas</w:t>
            </w:r>
          </w:p>
        </w:tc>
        <w:tc>
          <w:tcPr>
            <w:tcW w:w="5812" w:type="dxa"/>
            <w:shd w:val="clear" w:color="auto" w:fill="FFFFFF" w:themeFill="background1"/>
          </w:tcPr>
          <w:p w14:paraId="3FAB947C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1. Apresentação dos profissionais da unidade </w:t>
            </w:r>
          </w:p>
          <w:p w14:paraId="0ACAA6E2" w14:textId="77777777" w:rsidR="001B359C" w:rsidRDefault="001B359C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87286CA" w14:textId="7931E928" w:rsidR="003E0524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>2. Apresentar a equipe de trabalho (analista de tutoria e tutores)</w:t>
            </w:r>
          </w:p>
          <w:p w14:paraId="346C34AF" w14:textId="666FC201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14:paraId="362DFD09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E0524" w:rsidRPr="003E0524" w14:paraId="031BDC0C" w14:textId="77777777" w:rsidTr="005655C0">
        <w:trPr>
          <w:trHeight w:val="1209"/>
        </w:trPr>
        <w:tc>
          <w:tcPr>
            <w:tcW w:w="1352" w:type="dxa"/>
            <w:vMerge/>
            <w:shd w:val="clear" w:color="auto" w:fill="FFFFFF" w:themeFill="background1"/>
          </w:tcPr>
          <w:p w14:paraId="484C16E6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754" w:type="dxa"/>
            <w:vMerge/>
            <w:shd w:val="clear" w:color="auto" w:fill="FFFFFF" w:themeFill="background1"/>
          </w:tcPr>
          <w:p w14:paraId="2A175FE1" w14:textId="77777777" w:rsidR="003E0524" w:rsidRPr="003E0524" w:rsidRDefault="003E0524" w:rsidP="005655C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14:paraId="5DC60AE9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1. Apresentar a proposta do Saúde Mental na APS </w:t>
            </w:r>
          </w:p>
          <w:p w14:paraId="119D7420" w14:textId="77777777" w:rsidR="003E0524" w:rsidRPr="003E0524" w:rsidRDefault="003E0524" w:rsidP="003E052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Objetivo </w:t>
            </w:r>
          </w:p>
          <w:p w14:paraId="607C9D2E" w14:textId="77777777" w:rsidR="003E0524" w:rsidRPr="003E0524" w:rsidRDefault="003E0524" w:rsidP="003E052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Etapas </w:t>
            </w:r>
          </w:p>
          <w:p w14:paraId="27A6D856" w14:textId="77777777" w:rsidR="003E0524" w:rsidRPr="003E0524" w:rsidRDefault="003E0524" w:rsidP="003E052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Segurança do paciente (transversalidade) </w:t>
            </w:r>
          </w:p>
          <w:p w14:paraId="46C620ED" w14:textId="77777777" w:rsidR="003E0524" w:rsidRPr="003E0524" w:rsidRDefault="003E0524" w:rsidP="005655C0">
            <w:pPr>
              <w:pStyle w:val="PargrafodaLista"/>
              <w:ind w:left="725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9E9FB17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2. Discutir com a equipe onde queremos chegar </w:t>
            </w:r>
          </w:p>
          <w:p w14:paraId="56A526C3" w14:textId="77777777" w:rsidR="001B359C" w:rsidRDefault="001B359C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C759D7A" w14:textId="77777777" w:rsidR="003E0524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3. Discutir com a equipe quais os principais facilitadores e dificultadores para a organização da linha de cuidado de saúde mental na APS </w:t>
            </w:r>
          </w:p>
          <w:p w14:paraId="605276C6" w14:textId="4FFD1E06" w:rsidR="001B359C" w:rsidRPr="003E0524" w:rsidRDefault="001B359C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14:paraId="56A36677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(Parte I)  </w:t>
            </w:r>
          </w:p>
          <w:p w14:paraId="559EC995" w14:textId="77777777" w:rsidR="003E0524" w:rsidRP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47A8379D" w14:textId="77777777" w:rsidR="003E0524" w:rsidRP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Arial" w:hAnsiTheme="minorHAnsi" w:cstheme="minorHAnsi"/>
                <w:sz w:val="18"/>
                <w:szCs w:val="18"/>
              </w:rPr>
              <w:t>Curso EaD “Metas Internacionais de Segurança do Paciente na APS e AAE”</w:t>
            </w:r>
          </w:p>
          <w:p w14:paraId="1B6A5DC0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A9B4ED0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Plano de Ação – Unidade (versão e-Planifica) </w:t>
            </w:r>
          </w:p>
          <w:p w14:paraId="132B6705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E0524" w:rsidRPr="003E0524" w14:paraId="1B371C17" w14:textId="77777777" w:rsidTr="005655C0">
        <w:trPr>
          <w:trHeight w:val="2007"/>
        </w:trPr>
        <w:tc>
          <w:tcPr>
            <w:tcW w:w="1352" w:type="dxa"/>
            <w:vMerge/>
            <w:shd w:val="clear" w:color="auto" w:fill="FFFFFF" w:themeFill="background1"/>
          </w:tcPr>
          <w:p w14:paraId="5ED578CC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754" w:type="dxa"/>
            <w:shd w:val="clear" w:color="auto" w:fill="FFFFFF" w:themeFill="background1"/>
          </w:tcPr>
          <w:p w14:paraId="3E880C0B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sz w:val="18"/>
                <w:szCs w:val="18"/>
              </w:rPr>
              <w:t>Atividade 3: Os</w:t>
            </w: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Macroprocessos da Atenção Primária à Saúde e o cuidado em Saúde Mental</w:t>
            </w:r>
          </w:p>
          <w:p w14:paraId="52237435" w14:textId="77777777" w:rsid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442DBFD" w14:textId="5F86D19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sz w:val="18"/>
                <w:szCs w:val="18"/>
              </w:rPr>
              <w:t>(Responsável: Tutor)</w:t>
            </w:r>
          </w:p>
          <w:p w14:paraId="3EEC755F" w14:textId="77777777" w:rsidR="003E0524" w:rsidRDefault="003E0524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13FE3229" w14:textId="105FA3F1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2 hora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812" w:type="dxa"/>
            <w:shd w:val="clear" w:color="auto" w:fill="FFFFFF" w:themeFill="background1"/>
          </w:tcPr>
          <w:p w14:paraId="19D6F9AE" w14:textId="77777777" w:rsidR="003E0524" w:rsidRP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Arial" w:hAnsiTheme="minorHAnsi" w:cstheme="minorHAnsi"/>
                <w:sz w:val="18"/>
                <w:szCs w:val="18"/>
              </w:rPr>
              <w:t>1. Revisitar o referencial teórico da Construção Social da APS</w:t>
            </w:r>
          </w:p>
          <w:p w14:paraId="778C226B" w14:textId="77777777" w:rsid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6735572F" w14:textId="4FFB522B" w:rsidR="003E0524" w:rsidRP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Arial" w:hAnsiTheme="minorHAnsi" w:cstheme="minorHAnsi"/>
                <w:sz w:val="18"/>
                <w:szCs w:val="18"/>
              </w:rPr>
              <w:t>2. Construção da metáfora da casa com foco no cuidado em Saúde Mental</w:t>
            </w:r>
          </w:p>
          <w:p w14:paraId="754913AE" w14:textId="77777777" w:rsid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3AF327EF" w14:textId="56116B2A" w:rsidR="003E0524" w:rsidRP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Arial" w:hAnsiTheme="minorHAnsi" w:cstheme="minorHAnsi"/>
                <w:sz w:val="18"/>
                <w:szCs w:val="18"/>
              </w:rPr>
              <w:t>3. Estabelecer ações</w:t>
            </w:r>
          </w:p>
        </w:tc>
        <w:tc>
          <w:tcPr>
            <w:tcW w:w="3969" w:type="dxa"/>
            <w:shd w:val="clear" w:color="auto" w:fill="FFFFFF" w:themeFill="background1"/>
          </w:tcPr>
          <w:p w14:paraId="1D4FE075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(Parte II)  </w:t>
            </w:r>
          </w:p>
          <w:p w14:paraId="1C6299CF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DB3619C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Instrumento de autoavaliação dos macroprocessos</w:t>
            </w:r>
          </w:p>
          <w:p w14:paraId="35B4551F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E3F3DEA" w14:textId="45AB6F45" w:rsidR="003E0524" w:rsidRPr="002351FB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Plano de Ação – Unidade (versão e-Planifica) </w:t>
            </w:r>
          </w:p>
        </w:tc>
      </w:tr>
      <w:tr w:rsidR="003E0524" w:rsidRPr="003E0524" w14:paraId="787FFD95" w14:textId="77777777" w:rsidTr="005655C0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2C3D6F48" w14:textId="77777777" w:rsidR="003E0524" w:rsidRPr="003E0524" w:rsidRDefault="003E0524" w:rsidP="005655C0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754" w:type="dxa"/>
            <w:shd w:val="clear" w:color="auto" w:fill="FFFFFF" w:themeFill="background1"/>
          </w:tcPr>
          <w:p w14:paraId="4BE2D73A" w14:textId="77777777" w:rsidR="003E0524" w:rsidRP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sz w:val="18"/>
                <w:szCs w:val="18"/>
              </w:rPr>
              <w:t>Atividade 5: D</w:t>
            </w:r>
            <w:r w:rsidRPr="003E0524">
              <w:rPr>
                <w:rFonts w:asciiTheme="minorHAnsi" w:eastAsia="Arial" w:hAnsiTheme="minorHAnsi" w:cstheme="minorHAnsi"/>
                <w:sz w:val="18"/>
                <w:szCs w:val="18"/>
              </w:rPr>
              <w:t>iagnóstico situacional inicial da unidade</w:t>
            </w:r>
          </w:p>
          <w:p w14:paraId="58679D24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A045C73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sz w:val="18"/>
                <w:szCs w:val="18"/>
              </w:rPr>
              <w:t>(Responsável: Tutor)</w:t>
            </w:r>
          </w:p>
          <w:p w14:paraId="345B709C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2FBD96E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</w:t>
            </w:r>
          </w:p>
        </w:tc>
        <w:tc>
          <w:tcPr>
            <w:tcW w:w="5812" w:type="dxa"/>
            <w:shd w:val="clear" w:color="auto" w:fill="FFFFFF" w:themeFill="background1"/>
          </w:tcPr>
          <w:p w14:paraId="02D112C1" w14:textId="77777777" w:rsidR="003E0524" w:rsidRP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1. Revisitar o Diagnóstico Situacional da Unidade </w:t>
            </w:r>
          </w:p>
          <w:p w14:paraId="790C42E8" w14:textId="77777777" w:rsid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29C915A9" w14:textId="0F84E9DB" w:rsidR="003E0524" w:rsidRP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2. Definir o formato de apresentação do diagnóstico pela equipe na próxima oficina tutorial </w:t>
            </w:r>
          </w:p>
          <w:p w14:paraId="2250B9EF" w14:textId="77777777" w:rsidR="003E0524" w:rsidRPr="003E0524" w:rsidRDefault="003E0524" w:rsidP="005655C0">
            <w:pPr>
              <w:pStyle w:val="PargrafodaLista"/>
              <w:ind w:left="365"/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0DF9BF86" w14:textId="77777777" w:rsidR="003E0524" w:rsidRP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Arial" w:hAnsiTheme="minorHAnsi" w:cstheme="minorHAnsi"/>
                <w:sz w:val="18"/>
                <w:szCs w:val="18"/>
              </w:rPr>
              <w:t>3. Estabelecer ações</w:t>
            </w:r>
          </w:p>
          <w:p w14:paraId="413525E9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14:paraId="2EFC3842" w14:textId="77777777" w:rsidR="003E0524" w:rsidRPr="003E0524" w:rsidRDefault="003E0524" w:rsidP="005655C0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Roteiro para Diagnóstico Situacional da Unidade APS </w:t>
            </w:r>
          </w:p>
          <w:p w14:paraId="1D0702F0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1086530" w14:textId="77777777" w:rsidR="003E0524" w:rsidRPr="003E0524" w:rsidRDefault="003E0524" w:rsidP="005655C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Plano de Ação – Unidade (versão e-Planifica) </w:t>
            </w:r>
          </w:p>
          <w:p w14:paraId="2A1EBE87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E0524" w:rsidRPr="003E0524" w14:paraId="7C68B29A" w14:textId="77777777" w:rsidTr="005655C0">
        <w:trPr>
          <w:trHeight w:val="206"/>
        </w:trPr>
        <w:tc>
          <w:tcPr>
            <w:tcW w:w="1352" w:type="dxa"/>
            <w:vMerge/>
            <w:shd w:val="clear" w:color="auto" w:fill="FFFFFF" w:themeFill="background1"/>
          </w:tcPr>
          <w:p w14:paraId="61303457" w14:textId="77777777" w:rsidR="003E0524" w:rsidRPr="003E0524" w:rsidRDefault="003E0524" w:rsidP="005655C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35" w:type="dxa"/>
            <w:gridSpan w:val="3"/>
            <w:shd w:val="clear" w:color="auto" w:fill="005741"/>
          </w:tcPr>
          <w:p w14:paraId="1154C726" w14:textId="77777777" w:rsidR="003E0524" w:rsidRPr="003E0524" w:rsidRDefault="003E0524" w:rsidP="005655C0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3E0524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Plano de Ação (versão e-Planifica) </w:t>
            </w:r>
          </w:p>
        </w:tc>
      </w:tr>
      <w:tr w:rsidR="003E0524" w:rsidRPr="003E0524" w14:paraId="4A7E4C18" w14:textId="77777777" w:rsidTr="005655C0">
        <w:trPr>
          <w:trHeight w:val="306"/>
        </w:trPr>
        <w:tc>
          <w:tcPr>
            <w:tcW w:w="1352" w:type="dxa"/>
            <w:vMerge/>
            <w:shd w:val="clear" w:color="auto" w:fill="FFFFFF" w:themeFill="background1"/>
          </w:tcPr>
          <w:p w14:paraId="5798A7D1" w14:textId="77777777" w:rsidR="003E0524" w:rsidRPr="003E0524" w:rsidRDefault="003E0524" w:rsidP="005655C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35" w:type="dxa"/>
            <w:gridSpan w:val="3"/>
            <w:shd w:val="clear" w:color="auto" w:fill="FFFFFF" w:themeFill="background1"/>
            <w:vAlign w:val="center"/>
          </w:tcPr>
          <w:p w14:paraId="166AF018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Todas as ações definidas para o Plano de Ação devem ser registradas no e-Planifica. Como contingência para indisponibilidade da plataforma ou conexão à internet, realize o registro na planilha. Abaixo, veja a descrição dos itens para elaboração do plano de ação: </w:t>
            </w:r>
          </w:p>
          <w:p w14:paraId="1F89832A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7979AFCE" w14:textId="77777777" w:rsidR="003E0524" w:rsidRPr="003E0524" w:rsidRDefault="003E0524" w:rsidP="003E0524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 quê (Ação): Descrever a ação que será realizada. Utilizar o verbo no infinitivo (Ex.: Apresentar).</w:t>
            </w:r>
          </w:p>
          <w:p w14:paraId="4C5A71F7" w14:textId="77777777" w:rsidR="003E0524" w:rsidRPr="003E0524" w:rsidRDefault="003E0524" w:rsidP="003E0524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Como: Descrever o como será realizada a ação que foi citada no campo “O quê”.</w:t>
            </w:r>
          </w:p>
          <w:p w14:paraId="44D2DB95" w14:textId="77777777" w:rsidR="003E0524" w:rsidRPr="003E0524" w:rsidRDefault="003E0524" w:rsidP="003E0524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Quem (Responsável): Definir o responsável pela ação. Deve ser incluído o nome do responsável neste campo.</w:t>
            </w:r>
          </w:p>
          <w:p w14:paraId="683ECE93" w14:textId="77777777" w:rsidR="003E0524" w:rsidRPr="003E0524" w:rsidRDefault="003E0524" w:rsidP="003E0524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Participantes: Definir os participantes que irão apoiar a execução desta atividade junto ao responsável definido. </w:t>
            </w:r>
          </w:p>
          <w:p w14:paraId="4C87C960" w14:textId="77777777" w:rsidR="003E0524" w:rsidRPr="003E0524" w:rsidRDefault="003E0524" w:rsidP="003E0524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Data limite para conclusão: Definir uma data para a conclusão desta ação.</w:t>
            </w:r>
          </w:p>
          <w:p w14:paraId="104537E7" w14:textId="394A6424" w:rsidR="001B359C" w:rsidRPr="001B359C" w:rsidRDefault="003E0524" w:rsidP="001B359C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Recursos/ Observações: Citar os materiais que serão utilizados para apoiar a execução desta ação (Ex.: apresentação, formulário, documento...). Aqui também pode ser inserida alguma observação. (Ex.: Aguarda definição da agenda com os RTs para início da atividade).</w:t>
            </w:r>
          </w:p>
        </w:tc>
      </w:tr>
      <w:tr w:rsidR="003E0524" w:rsidRPr="003E0524" w14:paraId="50A6719C" w14:textId="77777777" w:rsidTr="005655C0">
        <w:trPr>
          <w:trHeight w:val="285"/>
        </w:trPr>
        <w:tc>
          <w:tcPr>
            <w:tcW w:w="13887" w:type="dxa"/>
            <w:gridSpan w:val="4"/>
            <w:shd w:val="clear" w:color="auto" w:fill="005741"/>
          </w:tcPr>
          <w:p w14:paraId="6A3A10E1" w14:textId="77777777" w:rsidR="003E0524" w:rsidRPr="003E0524" w:rsidRDefault="003E0524" w:rsidP="005655C0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3E05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3E0524" w:rsidRPr="003E0524" w14:paraId="50608D7E" w14:textId="77777777" w:rsidTr="005655C0">
        <w:trPr>
          <w:trHeight w:val="285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1C6160C4" w14:textId="77777777" w:rsidR="003E0524" w:rsidRPr="003E0524" w:rsidRDefault="003E0524" w:rsidP="005655C0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3E0524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</w:t>
            </w:r>
          </w:p>
          <w:p w14:paraId="5EC9F2AD" w14:textId="77777777" w:rsidR="003E0524" w:rsidRPr="003E0524" w:rsidRDefault="003E0524" w:rsidP="005655C0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3E0524">
              <w:rPr>
                <w:rFonts w:asciiTheme="minorHAnsi" w:hAnsiTheme="minorHAnsi" w:cstheme="minorHAnsi"/>
                <w:b/>
                <w:noProof/>
                <w:szCs w:val="18"/>
              </w:rPr>
              <w:lastRenderedPageBreak/>
              <w:drawing>
                <wp:inline distT="0" distB="0" distL="0" distR="0" wp14:anchorId="0CCB23A4" wp14:editId="6822FE34">
                  <wp:extent cx="612000" cy="612000"/>
                  <wp:effectExtent l="0" t="0" r="0" b="0"/>
                  <wp:docPr id="25" name="Imagem 25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5" w:type="dxa"/>
            <w:gridSpan w:val="3"/>
            <w:shd w:val="clear" w:color="auto" w:fill="FFFFFF" w:themeFill="background1"/>
          </w:tcPr>
          <w:p w14:paraId="046FCEE3" w14:textId="77777777" w:rsidR="003E0524" w:rsidRPr="003E0524" w:rsidRDefault="003E0524" w:rsidP="005655C0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3E0524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Atividades de Dispersão</w:t>
            </w:r>
          </w:p>
        </w:tc>
      </w:tr>
      <w:tr w:rsidR="003E0524" w:rsidRPr="003E0524" w14:paraId="3F1F1B3D" w14:textId="77777777" w:rsidTr="005655C0">
        <w:trPr>
          <w:trHeight w:val="720"/>
        </w:trPr>
        <w:tc>
          <w:tcPr>
            <w:tcW w:w="1352" w:type="dxa"/>
            <w:vMerge/>
            <w:shd w:val="clear" w:color="auto" w:fill="FFFFFF" w:themeFill="background1"/>
          </w:tcPr>
          <w:p w14:paraId="2320E900" w14:textId="77777777" w:rsidR="003E0524" w:rsidRPr="003E0524" w:rsidRDefault="003E0524" w:rsidP="005655C0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</w:tc>
        <w:tc>
          <w:tcPr>
            <w:tcW w:w="12535" w:type="dxa"/>
            <w:gridSpan w:val="3"/>
            <w:shd w:val="clear" w:color="auto" w:fill="FFFFFF" w:themeFill="background1"/>
          </w:tcPr>
          <w:p w14:paraId="409770C1" w14:textId="77777777" w:rsidR="003E0524" w:rsidRPr="003E0524" w:rsidRDefault="003E0524" w:rsidP="005655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E0524">
              <w:rPr>
                <w:rFonts w:asciiTheme="minorHAnsi" w:hAnsiTheme="minorHAnsi" w:cstheme="minorHAnsi"/>
                <w:sz w:val="18"/>
                <w:szCs w:val="18"/>
              </w:rPr>
              <w:t xml:space="preserve">Este é o momento de executar “colocar em prática” as ações definidas na oficina tutorial. Vale lembrar que, as ações definidas, devem apoiar todo o planejamento e que durante a execução, essas ações podem ser revistas e alteradas. É também durante a dispersão que o tutor deve apoiar a equipe e monitorar os processos disparados, executando o famoso “fazer junto”. </w:t>
            </w:r>
          </w:p>
          <w:p w14:paraId="0CCD6818" w14:textId="77777777" w:rsidR="003E0524" w:rsidRPr="003E0524" w:rsidRDefault="003E0524" w:rsidP="005655C0">
            <w:pPr>
              <w:rPr>
                <w:rFonts w:asciiTheme="minorHAnsi" w:eastAsia="Calibri" w:hAnsiTheme="minorHAnsi" w:cstheme="minorHAnsi"/>
                <w:b/>
                <w:bCs/>
              </w:rPr>
            </w:pPr>
            <w:r w:rsidRPr="003E052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 equipe possui autonomia para executar as atividades de dispersão em dias distintos, de acordo com a disponibilidade dos profissionais, sem comprometer a rotina da Unidade de Saúde.</w:t>
            </w:r>
          </w:p>
        </w:tc>
      </w:tr>
    </w:tbl>
    <w:p w14:paraId="57C485D7" w14:textId="77777777" w:rsidR="00F96382" w:rsidRPr="003E0524" w:rsidRDefault="00F96382" w:rsidP="003E0524">
      <w:pPr>
        <w:rPr>
          <w:rFonts w:asciiTheme="minorHAnsi" w:hAnsiTheme="minorHAnsi" w:cstheme="minorHAnsi"/>
        </w:rPr>
      </w:pPr>
    </w:p>
    <w:sectPr w:rsidR="00F96382" w:rsidRPr="003E0524" w:rsidSect="00EB7C28">
      <w:headerReference w:type="even" r:id="rId10"/>
      <w:headerReference w:type="default" r:id="rId11"/>
      <w:headerReference w:type="first" r:id="rId12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E8B90" w14:textId="77777777" w:rsidR="001D2B24" w:rsidRDefault="001D2B24" w:rsidP="00F96382">
      <w:r>
        <w:separator/>
      </w:r>
    </w:p>
  </w:endnote>
  <w:endnote w:type="continuationSeparator" w:id="0">
    <w:p w14:paraId="7CBB2895" w14:textId="77777777" w:rsidR="001D2B24" w:rsidRDefault="001D2B24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B19BA" w14:textId="77777777" w:rsidR="001D2B24" w:rsidRDefault="001D2B24" w:rsidP="00F96382">
      <w:r>
        <w:separator/>
      </w:r>
    </w:p>
  </w:footnote>
  <w:footnote w:type="continuationSeparator" w:id="0">
    <w:p w14:paraId="23154920" w14:textId="77777777" w:rsidR="001D2B24" w:rsidRDefault="001D2B24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17AA1" w14:textId="77777777" w:rsidR="00F96382" w:rsidRDefault="001B359C">
    <w:pPr>
      <w:pStyle w:val="Cabealho"/>
    </w:pPr>
    <w:r>
      <w:rPr>
        <w:noProof/>
      </w:rPr>
      <w:pict w14:anchorId="7BCA92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542922" o:spid="_x0000_s2053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5B28" w14:textId="77777777" w:rsidR="00F96382" w:rsidRDefault="001B359C">
    <w:pPr>
      <w:pStyle w:val="Cabealho"/>
    </w:pPr>
    <w:r>
      <w:rPr>
        <w:noProof/>
      </w:rPr>
      <w:pict w14:anchorId="25568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542923" o:spid="_x0000_s2054" type="#_x0000_t75" style="position:absolute;margin-left:-56.6pt;margin-top:-134.05pt;width:841.7pt;height:595.2pt;z-index:-251656192;mso-position-horizontal-relative:margin;mso-position-vertical-relative:margin" o:allowincell="f">
          <v:imagedata r:id="rId1" o:title="Template Matrizes_SM na APS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012EF" w14:textId="77777777" w:rsidR="00F96382" w:rsidRDefault="001B359C">
    <w:pPr>
      <w:pStyle w:val="Cabealho"/>
    </w:pPr>
    <w:r>
      <w:rPr>
        <w:noProof/>
      </w:rPr>
      <w:pict w14:anchorId="041AE5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542921" o:spid="_x0000_s2052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C06D4"/>
    <w:multiLevelType w:val="hybridMultilevel"/>
    <w:tmpl w:val="30C6723E"/>
    <w:lvl w:ilvl="0" w:tplc="04160001">
      <w:start w:val="1"/>
      <w:numFmt w:val="bullet"/>
      <w:lvlText w:val=""/>
      <w:lvlJc w:val="left"/>
      <w:pPr>
        <w:ind w:left="365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5" w:hanging="360"/>
      </w:pPr>
    </w:lvl>
    <w:lvl w:ilvl="2" w:tplc="FFFFFFFF" w:tentative="1">
      <w:start w:val="1"/>
      <w:numFmt w:val="lowerRoman"/>
      <w:lvlText w:val="%3."/>
      <w:lvlJc w:val="right"/>
      <w:pPr>
        <w:ind w:left="1805" w:hanging="180"/>
      </w:pPr>
    </w:lvl>
    <w:lvl w:ilvl="3" w:tplc="FFFFFFFF" w:tentative="1">
      <w:start w:val="1"/>
      <w:numFmt w:val="decimal"/>
      <w:lvlText w:val="%4."/>
      <w:lvlJc w:val="left"/>
      <w:pPr>
        <w:ind w:left="2525" w:hanging="360"/>
      </w:pPr>
    </w:lvl>
    <w:lvl w:ilvl="4" w:tplc="FFFFFFFF" w:tentative="1">
      <w:start w:val="1"/>
      <w:numFmt w:val="lowerLetter"/>
      <w:lvlText w:val="%5."/>
      <w:lvlJc w:val="left"/>
      <w:pPr>
        <w:ind w:left="3245" w:hanging="360"/>
      </w:pPr>
    </w:lvl>
    <w:lvl w:ilvl="5" w:tplc="FFFFFFFF" w:tentative="1">
      <w:start w:val="1"/>
      <w:numFmt w:val="lowerRoman"/>
      <w:lvlText w:val="%6."/>
      <w:lvlJc w:val="right"/>
      <w:pPr>
        <w:ind w:left="3965" w:hanging="180"/>
      </w:pPr>
    </w:lvl>
    <w:lvl w:ilvl="6" w:tplc="FFFFFFFF" w:tentative="1">
      <w:start w:val="1"/>
      <w:numFmt w:val="decimal"/>
      <w:lvlText w:val="%7."/>
      <w:lvlJc w:val="left"/>
      <w:pPr>
        <w:ind w:left="4685" w:hanging="360"/>
      </w:pPr>
    </w:lvl>
    <w:lvl w:ilvl="7" w:tplc="FFFFFFFF" w:tentative="1">
      <w:start w:val="1"/>
      <w:numFmt w:val="lowerLetter"/>
      <w:lvlText w:val="%8."/>
      <w:lvlJc w:val="left"/>
      <w:pPr>
        <w:ind w:left="5405" w:hanging="360"/>
      </w:pPr>
    </w:lvl>
    <w:lvl w:ilvl="8" w:tplc="FFFFFFFF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 w15:restartNumberingAfterBreak="0">
    <w:nsid w:val="1FB0555B"/>
    <w:multiLevelType w:val="hybridMultilevel"/>
    <w:tmpl w:val="8A88E8D8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 w15:restartNumberingAfterBreak="0">
    <w:nsid w:val="265C6227"/>
    <w:multiLevelType w:val="hybridMultilevel"/>
    <w:tmpl w:val="7256A7E8"/>
    <w:lvl w:ilvl="0" w:tplc="151AF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24AF5"/>
    <w:multiLevelType w:val="hybridMultilevel"/>
    <w:tmpl w:val="9DC8B34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" w15:restartNumberingAfterBreak="0">
    <w:nsid w:val="38C35D1F"/>
    <w:multiLevelType w:val="hybridMultilevel"/>
    <w:tmpl w:val="B6D0F6F8"/>
    <w:lvl w:ilvl="0" w:tplc="36886D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A5669E"/>
    <w:multiLevelType w:val="hybridMultilevel"/>
    <w:tmpl w:val="98BE57D2"/>
    <w:lvl w:ilvl="0" w:tplc="5A422062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5" w:hanging="360"/>
      </w:pPr>
    </w:lvl>
    <w:lvl w:ilvl="2" w:tplc="0416001B" w:tentative="1">
      <w:start w:val="1"/>
      <w:numFmt w:val="lowerRoman"/>
      <w:lvlText w:val="%3."/>
      <w:lvlJc w:val="right"/>
      <w:pPr>
        <w:ind w:left="1805" w:hanging="180"/>
      </w:pPr>
    </w:lvl>
    <w:lvl w:ilvl="3" w:tplc="0416000F" w:tentative="1">
      <w:start w:val="1"/>
      <w:numFmt w:val="decimal"/>
      <w:lvlText w:val="%4."/>
      <w:lvlJc w:val="left"/>
      <w:pPr>
        <w:ind w:left="2525" w:hanging="360"/>
      </w:pPr>
    </w:lvl>
    <w:lvl w:ilvl="4" w:tplc="04160019" w:tentative="1">
      <w:start w:val="1"/>
      <w:numFmt w:val="lowerLetter"/>
      <w:lvlText w:val="%5."/>
      <w:lvlJc w:val="left"/>
      <w:pPr>
        <w:ind w:left="3245" w:hanging="360"/>
      </w:pPr>
    </w:lvl>
    <w:lvl w:ilvl="5" w:tplc="0416001B" w:tentative="1">
      <w:start w:val="1"/>
      <w:numFmt w:val="lowerRoman"/>
      <w:lvlText w:val="%6."/>
      <w:lvlJc w:val="right"/>
      <w:pPr>
        <w:ind w:left="3965" w:hanging="180"/>
      </w:pPr>
    </w:lvl>
    <w:lvl w:ilvl="6" w:tplc="0416000F" w:tentative="1">
      <w:start w:val="1"/>
      <w:numFmt w:val="decimal"/>
      <w:lvlText w:val="%7."/>
      <w:lvlJc w:val="left"/>
      <w:pPr>
        <w:ind w:left="4685" w:hanging="360"/>
      </w:pPr>
    </w:lvl>
    <w:lvl w:ilvl="7" w:tplc="04160019" w:tentative="1">
      <w:start w:val="1"/>
      <w:numFmt w:val="lowerLetter"/>
      <w:lvlText w:val="%8."/>
      <w:lvlJc w:val="left"/>
      <w:pPr>
        <w:ind w:left="5405" w:hanging="360"/>
      </w:pPr>
    </w:lvl>
    <w:lvl w:ilvl="8" w:tplc="0416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6" w15:restartNumberingAfterBreak="0">
    <w:nsid w:val="4FBD51FC"/>
    <w:multiLevelType w:val="hybridMultilevel"/>
    <w:tmpl w:val="BE02CF00"/>
    <w:lvl w:ilvl="0" w:tplc="D2220A20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5" w:hanging="360"/>
      </w:pPr>
    </w:lvl>
    <w:lvl w:ilvl="2" w:tplc="0416001B" w:tentative="1">
      <w:start w:val="1"/>
      <w:numFmt w:val="lowerRoman"/>
      <w:lvlText w:val="%3."/>
      <w:lvlJc w:val="right"/>
      <w:pPr>
        <w:ind w:left="1805" w:hanging="180"/>
      </w:pPr>
    </w:lvl>
    <w:lvl w:ilvl="3" w:tplc="0416000F" w:tentative="1">
      <w:start w:val="1"/>
      <w:numFmt w:val="decimal"/>
      <w:lvlText w:val="%4."/>
      <w:lvlJc w:val="left"/>
      <w:pPr>
        <w:ind w:left="2525" w:hanging="360"/>
      </w:pPr>
    </w:lvl>
    <w:lvl w:ilvl="4" w:tplc="04160019" w:tentative="1">
      <w:start w:val="1"/>
      <w:numFmt w:val="lowerLetter"/>
      <w:lvlText w:val="%5."/>
      <w:lvlJc w:val="left"/>
      <w:pPr>
        <w:ind w:left="3245" w:hanging="360"/>
      </w:pPr>
    </w:lvl>
    <w:lvl w:ilvl="5" w:tplc="0416001B" w:tentative="1">
      <w:start w:val="1"/>
      <w:numFmt w:val="lowerRoman"/>
      <w:lvlText w:val="%6."/>
      <w:lvlJc w:val="right"/>
      <w:pPr>
        <w:ind w:left="3965" w:hanging="180"/>
      </w:pPr>
    </w:lvl>
    <w:lvl w:ilvl="6" w:tplc="0416000F" w:tentative="1">
      <w:start w:val="1"/>
      <w:numFmt w:val="decimal"/>
      <w:lvlText w:val="%7."/>
      <w:lvlJc w:val="left"/>
      <w:pPr>
        <w:ind w:left="4685" w:hanging="360"/>
      </w:pPr>
    </w:lvl>
    <w:lvl w:ilvl="7" w:tplc="04160019" w:tentative="1">
      <w:start w:val="1"/>
      <w:numFmt w:val="lowerLetter"/>
      <w:lvlText w:val="%8."/>
      <w:lvlJc w:val="left"/>
      <w:pPr>
        <w:ind w:left="5405" w:hanging="360"/>
      </w:pPr>
    </w:lvl>
    <w:lvl w:ilvl="8" w:tplc="0416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7" w15:restartNumberingAfterBreak="0">
    <w:nsid w:val="56CB66F1"/>
    <w:multiLevelType w:val="hybridMultilevel"/>
    <w:tmpl w:val="BEC636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D7E85"/>
    <w:multiLevelType w:val="hybridMultilevel"/>
    <w:tmpl w:val="3CE44532"/>
    <w:lvl w:ilvl="0" w:tplc="D080389C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5" w:hanging="360"/>
      </w:pPr>
    </w:lvl>
    <w:lvl w:ilvl="2" w:tplc="0416001B" w:tentative="1">
      <w:start w:val="1"/>
      <w:numFmt w:val="lowerRoman"/>
      <w:lvlText w:val="%3."/>
      <w:lvlJc w:val="right"/>
      <w:pPr>
        <w:ind w:left="1805" w:hanging="180"/>
      </w:pPr>
    </w:lvl>
    <w:lvl w:ilvl="3" w:tplc="0416000F" w:tentative="1">
      <w:start w:val="1"/>
      <w:numFmt w:val="decimal"/>
      <w:lvlText w:val="%4."/>
      <w:lvlJc w:val="left"/>
      <w:pPr>
        <w:ind w:left="2525" w:hanging="360"/>
      </w:pPr>
    </w:lvl>
    <w:lvl w:ilvl="4" w:tplc="04160019" w:tentative="1">
      <w:start w:val="1"/>
      <w:numFmt w:val="lowerLetter"/>
      <w:lvlText w:val="%5."/>
      <w:lvlJc w:val="left"/>
      <w:pPr>
        <w:ind w:left="3245" w:hanging="360"/>
      </w:pPr>
    </w:lvl>
    <w:lvl w:ilvl="5" w:tplc="0416001B" w:tentative="1">
      <w:start w:val="1"/>
      <w:numFmt w:val="lowerRoman"/>
      <w:lvlText w:val="%6."/>
      <w:lvlJc w:val="right"/>
      <w:pPr>
        <w:ind w:left="3965" w:hanging="180"/>
      </w:pPr>
    </w:lvl>
    <w:lvl w:ilvl="6" w:tplc="0416000F" w:tentative="1">
      <w:start w:val="1"/>
      <w:numFmt w:val="decimal"/>
      <w:lvlText w:val="%7."/>
      <w:lvlJc w:val="left"/>
      <w:pPr>
        <w:ind w:left="4685" w:hanging="360"/>
      </w:pPr>
    </w:lvl>
    <w:lvl w:ilvl="7" w:tplc="04160019" w:tentative="1">
      <w:start w:val="1"/>
      <w:numFmt w:val="lowerLetter"/>
      <w:lvlText w:val="%8."/>
      <w:lvlJc w:val="left"/>
      <w:pPr>
        <w:ind w:left="5405" w:hanging="360"/>
      </w:pPr>
    </w:lvl>
    <w:lvl w:ilvl="8" w:tplc="0416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9" w15:restartNumberingAfterBreak="0">
    <w:nsid w:val="6F154671"/>
    <w:multiLevelType w:val="hybridMultilevel"/>
    <w:tmpl w:val="4184E5D4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9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018BB"/>
    <w:rsid w:val="00076675"/>
    <w:rsid w:val="001B359C"/>
    <w:rsid w:val="001C481F"/>
    <w:rsid w:val="001D2B24"/>
    <w:rsid w:val="001D56A9"/>
    <w:rsid w:val="002351FB"/>
    <w:rsid w:val="002A25BA"/>
    <w:rsid w:val="002D3200"/>
    <w:rsid w:val="003E0524"/>
    <w:rsid w:val="005607E3"/>
    <w:rsid w:val="00636B13"/>
    <w:rsid w:val="00685369"/>
    <w:rsid w:val="00960B95"/>
    <w:rsid w:val="00BA6FF9"/>
    <w:rsid w:val="00CA3E0C"/>
    <w:rsid w:val="00EB7C28"/>
    <w:rsid w:val="00F77240"/>
    <w:rsid w:val="00F962B6"/>
    <w:rsid w:val="00F96382"/>
    <w:rsid w:val="00FC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B6E777B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CA3E0C"/>
    <w:pPr>
      <w:ind w:left="720"/>
      <w:contextualSpacing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unhideWhenUsed/>
    <w:rsid w:val="00CA3E0C"/>
    <w:pPr>
      <w:spacing w:before="100" w:beforeAutospacing="1" w:after="100" w:afterAutospacing="1"/>
    </w:p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3E0524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DFC17-E1A0-41C0-A8E7-C6A5E6D25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556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4</cp:revision>
  <dcterms:created xsi:type="dcterms:W3CDTF">2022-04-12T20:53:00Z</dcterms:created>
  <dcterms:modified xsi:type="dcterms:W3CDTF">2022-06-10T19:57:00Z</dcterms:modified>
</cp:coreProperties>
</file>